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36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spacing w:before="102"/>
        <w:ind w:left="355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110"/>
          <w:sz w:val="22"/>
        </w:rPr>
        <w:t>0</w:t>
      </w:r>
      <w:r>
        <w:rPr>
          <w:rFonts w:ascii="Palatino Linotype" w:hAnsi="Palatino Linotype"/>
          <w:b/>
          <w:spacing w:val="-2"/>
          <w:w w:val="97"/>
          <w:sz w:val="22"/>
        </w:rPr>
        <w:t>5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Ù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101"/>
          <w:sz w:val="22"/>
        </w:rPr>
        <w:t>L</w:t>
      </w:r>
      <w:r>
        <w:rPr>
          <w:rFonts w:ascii="Palatino Linotype" w:hAnsi="Palatino Linotype"/>
          <w:b/>
          <w:spacing w:val="-3"/>
          <w:w w:val="102"/>
          <w:sz w:val="22"/>
        </w:rPr>
        <w:t>A</w:t>
      </w:r>
      <w:r>
        <w:rPr>
          <w:b/>
          <w:w w:val="92"/>
          <w:sz w:val="22"/>
          <w:vertAlign w:val="superscript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640" w:bottom="280" w:left="1680" w:right="1680"/>
          <w:cols w:num="2" w:equalWidth="0">
            <w:col w:w="2941" w:space="40"/>
            <w:col w:w="5569"/>
          </w:cols>
        </w:sectPr>
      </w:pPr>
    </w:p>
    <w:p>
      <w:pPr>
        <w:pStyle w:val="BodyText"/>
        <w:spacing w:line="232" w:lineRule="auto" w:before="140"/>
        <w:ind w:left="871" w:right="584" w:firstLine="566"/>
        <w:jc w:val="both"/>
      </w:pPr>
      <w:r>
        <w:rPr/>
        <w:t>Moät thôøi, Ñöùc Phaät ôû trong vöôøn Caáp coâ ñoäc, röøng caây Kyø-ñaø, nöôùc Xaù-veä. Baáy giôø, Tyø-kheo-ni Giaù-la</w:t>
      </w:r>
      <w:r>
        <w:rPr>
          <w:position w:val="9"/>
          <w:sz w:val="13"/>
        </w:rPr>
        <w:t>2 </w:t>
      </w:r>
      <w:r>
        <w:rPr/>
        <w:t>ôû taïi tinh xaù vôùi chuùng Tyø- kheo-ni trong vöôøn vua nöôùc Xaù-veä. Saùng sôùm ñaép y, oâm baùt, vaøo thaønh Xaù-veä khaát thöïc. AÊn xong, trôû veà tinh xaù, caát y baùt, röûa chaân xong, laáy toïa cuï vaét leân vai, vaøo röøng An-ñaø, ngoài döôùi moät goác caây, nhaäp chaùnh thoï ban ngaøy.</w:t>
      </w:r>
    </w:p>
    <w:p>
      <w:pPr>
        <w:pStyle w:val="BodyText"/>
        <w:spacing w:line="232" w:lineRule="auto" w:before="11"/>
        <w:ind w:left="871" w:right="582" w:firstLine="566"/>
        <w:jc w:val="both"/>
      </w:pPr>
      <w:r>
        <w:rPr/>
        <w:t>Khi aáy Ma Ba-tuaàn töï nghó: ‘Hoâm nay Sa-moân Cuø-ñaøm ñang </w:t>
      </w:r>
      <w:r>
        <w:rPr>
          <w:spacing w:val="-7"/>
        </w:rPr>
        <w:t>ôû </w:t>
      </w:r>
      <w:r>
        <w:rPr/>
        <w:t>nöôùc Xaù-veä, vöôøn Caáp coâ ñoäc, coù ñeä töû laø Tyø-kheo-ni Giaù-la, ôû taïi  tinh xaù vôùi chuùng Tyø-kheo-ni, trong vöôøn vua nöôùc Xaù-veä. Saùng sôùm ñaép y, oâm baùt vaøo thaønh Xaù-veä khaát thöïc. AÊn xong trôû veà tinh xaù, </w:t>
      </w:r>
      <w:r>
        <w:rPr>
          <w:spacing w:val="-5"/>
        </w:rPr>
        <w:t>caát  </w:t>
      </w:r>
      <w:r>
        <w:rPr/>
        <w:t>y baùt, röûa chaân xong, laáy toïa cuï vaét leân vai vaøo röøng An-ñaø, ngoài </w:t>
      </w:r>
      <w:r>
        <w:rPr>
          <w:spacing w:val="-3"/>
        </w:rPr>
        <w:t>döôùi </w:t>
      </w:r>
      <w:r>
        <w:rPr/>
        <w:t>moät boùng caây, nhaäp chaùnh thoï ban ngaøy. Nay ta neân ñeán ñoù gaây chöôùng naïn.’ Lieàn hoùa thaønh thieáu nieân, dung maïo ñoan chaùnh, ñeán tröôùc Tyø-kheo-ni Giaù-la noùi</w:t>
      </w:r>
      <w:r>
        <w:rPr>
          <w:spacing w:val="3"/>
        </w:rPr>
        <w:t> </w:t>
      </w:r>
      <w:r>
        <w:rPr/>
        <w:t>keä:</w:t>
      </w:r>
    </w:p>
    <w:p>
      <w:pPr>
        <w:spacing w:before="69"/>
        <w:ind w:left="3139" w:right="2885" w:firstLine="0"/>
        <w:jc w:val="left"/>
        <w:rPr>
          <w:i/>
          <w:sz w:val="24"/>
        </w:rPr>
      </w:pPr>
      <w:r>
        <w:rPr>
          <w:i/>
          <w:sz w:val="24"/>
        </w:rPr>
        <w:t>Bieát thoï sanh laø vui</w:t>
      </w:r>
      <w:r>
        <w:rPr>
          <w:i/>
          <w:position w:val="9"/>
          <w:sz w:val="13"/>
        </w:rPr>
        <w:t>3</w:t>
      </w:r>
      <w:r>
        <w:rPr>
          <w:i/>
          <w:sz w:val="24"/>
        </w:rPr>
        <w:t>, </w:t>
      </w:r>
      <w:r>
        <w:rPr>
          <w:i/>
          <w:sz w:val="24"/>
        </w:rPr>
        <w:t>Sanh höôûng thuï nguõ duïc</w:t>
      </w:r>
      <w:r>
        <w:rPr>
          <w:i/>
          <w:position w:val="9"/>
          <w:sz w:val="13"/>
        </w:rPr>
        <w:t>4</w:t>
      </w:r>
      <w:r>
        <w:rPr>
          <w:i/>
          <w:sz w:val="24"/>
        </w:rPr>
        <w:t>. Ai ñaõ truyeàn daïy coâ, Khieán chaùn lìa thoï sanh?</w:t>
      </w:r>
    </w:p>
    <w:p>
      <w:pPr>
        <w:pStyle w:val="BodyText"/>
        <w:spacing w:line="235" w:lineRule="auto" w:before="60"/>
        <w:ind w:left="871" w:right="582" w:firstLine="566"/>
        <w:jc w:val="both"/>
      </w:pPr>
      <w:r>
        <w:rPr/>
        <w:t>Khi aáy Tyø-kheo-ni Giaù-la töï nghó: ‘Ñaây laø ngöôøi naøo maø muoán khuûng boá ta? Laø ngöôøi hay khoâng phaûi ngöôøi? Hay laø ngöôøi gian xaûo? maø ñeán ñaây muoán nhieãu loaïn,’ lieàn noùi keä:</w:t>
      </w:r>
    </w:p>
    <w:p>
      <w:pPr>
        <w:spacing w:before="53"/>
        <w:ind w:left="3139" w:right="3206" w:firstLine="0"/>
        <w:jc w:val="left"/>
        <w:rPr>
          <w:i/>
          <w:sz w:val="24"/>
        </w:rPr>
      </w:pPr>
      <w:r>
        <w:rPr>
          <w:i/>
          <w:sz w:val="24"/>
        </w:rPr>
        <w:t>Coù sanh aét coù cheát, </w:t>
      </w:r>
      <w:r>
        <w:rPr>
          <w:i/>
          <w:sz w:val="24"/>
        </w:rPr>
        <w:t>Sanh thì chòu caùc khoå: Roi voït, caùc khoå naõo, Duyeân sanh coù taát caû.</w:t>
      </w:r>
    </w:p>
    <w:p>
      <w:pPr>
        <w:pStyle w:val="BodyText"/>
        <w:spacing w:before="10"/>
        <w:rPr>
          <w:i/>
          <w:sz w:val="27"/>
        </w:rPr>
      </w:pPr>
      <w:r>
        <w:rPr/>
        <w:pict>
          <v:rect style="position:absolute;margin-left:155.87999pt;margin-top:19.701332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exact"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Paøli, S. 5. 6. Caølaø. Bieät dòch,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100(221).</w:t>
      </w:r>
    </w:p>
    <w:p>
      <w:pPr>
        <w:spacing w:line="298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Giaù-la Tyø-kheo-ni </w:t>
      </w:r>
      <w:r>
        <w:rPr>
          <w:rFonts w:ascii="Microsoft JhengHei UI" w:hAnsi="Microsoft JhengHei UI" w:eastAsia="Microsoft JhengHei UI" w:hint="eastAsia"/>
          <w:sz w:val="19"/>
        </w:rPr>
        <w:t>遮羅比丘尼 </w:t>
      </w:r>
      <w:r>
        <w:rPr>
          <w:rFonts w:ascii="Malgun Gothic" w:hAnsi="Malgun Gothic" w:eastAsia="Malgun Gothic" w:hint="eastAsia"/>
          <w:sz w:val="18"/>
        </w:rPr>
        <w:t>. </w:t>
      </w:r>
      <w:r>
        <w:rPr>
          <w:rFonts w:ascii="VNI-Helve" w:hAnsi="VNI-Helve" w:eastAsia="VNI-Helve"/>
          <w:sz w:val="18"/>
        </w:rPr>
        <w:t>Paøli: Caølaø bhikkhunì.</w:t>
      </w:r>
    </w:p>
    <w:p>
      <w:pPr>
        <w:spacing w:line="290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Giaùc thoï sanh vi laïc </w:t>
      </w:r>
      <w:r>
        <w:rPr>
          <w:rFonts w:ascii="Microsoft JhengHei UI" w:hAnsi="Microsoft JhengHei UI" w:eastAsia="Microsoft JhengHei UI" w:hint="eastAsia"/>
          <w:sz w:val="19"/>
        </w:rPr>
        <w:t>覺 受 生 為 樂 </w:t>
      </w:r>
      <w:r>
        <w:rPr>
          <w:rFonts w:ascii="Malgun Gothic" w:hAnsi="Malgun Gothic" w:eastAsia="Malgun Gothic" w:hint="eastAsia"/>
          <w:sz w:val="18"/>
        </w:rPr>
        <w:t>. </w:t>
      </w:r>
      <w:r>
        <w:rPr>
          <w:rFonts w:ascii="VNI-Helve" w:hAnsi="VNI-Helve" w:eastAsia="VNI-Helve"/>
          <w:sz w:val="18"/>
        </w:rPr>
        <w:t>Baûn Paøli: kiö nu jaøtiö na rocesi, “Sao coâ</w:t>
      </w:r>
    </w:p>
    <w:p>
      <w:pPr>
        <w:spacing w:line="228" w:lineRule="exact" w:before="0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khoâng thích söï thoï sanh?”</w:t>
      </w:r>
    </w:p>
    <w:p>
      <w:pPr>
        <w:spacing w:before="1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Tr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ng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b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ûn</w:t>
      </w:r>
      <w:r>
        <w:rPr>
          <w:rFonts w:ascii="VNI-Helve" w:hAnsi="VNI-Helve"/>
          <w:spacing w:val="-1"/>
          <w:sz w:val="18"/>
        </w:rPr>
        <w:t> </w:t>
      </w:r>
      <w:r>
        <w:rPr>
          <w:rFonts w:ascii="VNI-Helve" w:hAnsi="VNI-Helve"/>
          <w:sz w:val="18"/>
        </w:rPr>
        <w:t>Paøl</w:t>
      </w:r>
      <w:r>
        <w:rPr>
          <w:rFonts w:ascii="VNI-Helve" w:hAnsi="VNI-Helve"/>
          <w:spacing w:val="-1"/>
          <w:sz w:val="18"/>
        </w:rPr>
        <w:t>i</w:t>
      </w:r>
      <w:r>
        <w:rPr>
          <w:rFonts w:ascii="VNI-Helve" w:hAnsi="VNI-Helve"/>
          <w:sz w:val="18"/>
        </w:rPr>
        <w:t>, c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âu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øy </w:t>
      </w:r>
      <w:r>
        <w:rPr>
          <w:rFonts w:ascii="VNI-Helve" w:hAnsi="VNI-Helve"/>
          <w:spacing w:val="-2"/>
          <w:sz w:val="18"/>
        </w:rPr>
        <w:t>ñ</w:t>
      </w:r>
      <w:r>
        <w:rPr>
          <w:rFonts w:ascii="VNI-Helve" w:hAnsi="VNI-Helve"/>
          <w:sz w:val="18"/>
        </w:rPr>
        <w:t>öô</w:t>
      </w:r>
      <w:r>
        <w:rPr>
          <w:rFonts w:ascii="VNI-Helve" w:hAnsi="VNI-Helve"/>
          <w:spacing w:val="1"/>
          <w:sz w:val="18"/>
        </w:rPr>
        <w:t>ï</w:t>
      </w:r>
      <w:r>
        <w:rPr>
          <w:rFonts w:ascii="VNI-Helve" w:hAnsi="VNI-Helve"/>
          <w:sz w:val="18"/>
        </w:rPr>
        <w:t>c hieåu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laø traû </w:t>
      </w:r>
      <w:r>
        <w:rPr>
          <w:rFonts w:ascii="VNI-Helve" w:hAnsi="VNI-Helve"/>
          <w:spacing w:val="-2"/>
          <w:sz w:val="18"/>
        </w:rPr>
        <w:t>l</w:t>
      </w:r>
      <w:r>
        <w:rPr>
          <w:rFonts w:ascii="VNI-Helve" w:hAnsi="VNI-Helve"/>
          <w:sz w:val="18"/>
        </w:rPr>
        <w:t>ô</w:t>
      </w:r>
      <w:r>
        <w:rPr>
          <w:rFonts w:ascii="VNI-Helve" w:hAnsi="VNI-Helve"/>
          <w:spacing w:val="1"/>
          <w:sz w:val="18"/>
        </w:rPr>
        <w:t>ø</w:t>
      </w:r>
      <w:r>
        <w:rPr>
          <w:rFonts w:ascii="VNI-Helve" w:hAnsi="VNI-Helve"/>
          <w:sz w:val="18"/>
        </w:rPr>
        <w:t>i cuûa</w:t>
      </w:r>
      <w:r>
        <w:rPr>
          <w:rFonts w:ascii="VNI-Helve" w:hAnsi="VNI-Helve"/>
          <w:spacing w:val="-1"/>
          <w:sz w:val="18"/>
        </w:rPr>
        <w:t> </w:t>
      </w:r>
      <w:r>
        <w:rPr>
          <w:rFonts w:ascii="VNI-Helve" w:hAnsi="VNI-Helve"/>
          <w:spacing w:val="-2"/>
          <w:sz w:val="18"/>
        </w:rPr>
        <w:t>C</w:t>
      </w:r>
      <w:r>
        <w:rPr>
          <w:rFonts w:ascii="VNI-Helve" w:hAnsi="VNI-Helve"/>
          <w:sz w:val="18"/>
        </w:rPr>
        <w:t>aølaø: jaøto kaømaøni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b</w:t>
      </w:r>
      <w:r>
        <w:rPr>
          <w:rFonts w:ascii="VNI-Helve" w:hAnsi="VNI-Helve"/>
          <w:sz w:val="18"/>
        </w:rPr>
        <w:t>hu</w:t>
      </w:r>
      <w:r>
        <w:rPr>
          <w:rFonts w:ascii="VNI-Helve" w:hAnsi="VNI-Helve"/>
          <w:w w:val="246"/>
          <w:sz w:val="18"/>
        </w:rPr>
        <w:t>ó</w:t>
      </w:r>
      <w:r>
        <w:rPr>
          <w:rFonts w:ascii="VNI-Helve" w:hAnsi="VNI-Helve"/>
          <w:spacing w:val="2"/>
          <w:sz w:val="18"/>
        </w:rPr>
        <w:t>j</w:t>
      </w:r>
      <w:r>
        <w:rPr>
          <w:rFonts w:ascii="VNI-Helve" w:hAnsi="VNI-Helve"/>
          <w:sz w:val="18"/>
        </w:rPr>
        <w:t>at</w:t>
      </w:r>
      <w:r>
        <w:rPr>
          <w:rFonts w:ascii="VNI-Helve" w:hAnsi="VNI-Helve"/>
          <w:spacing w:val="-2"/>
          <w:sz w:val="18"/>
        </w:rPr>
        <w:t>i</w:t>
      </w:r>
      <w:r>
        <w:rPr>
          <w:rFonts w:ascii="VNI-Helve" w:hAnsi="VNI-Helve"/>
          <w:sz w:val="18"/>
        </w:rPr>
        <w:t>.</w:t>
      </w:r>
    </w:p>
    <w:p>
      <w:pPr>
        <w:pStyle w:val="BodyText"/>
        <w:spacing w:before="8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2884" w:firstLine="0"/>
        <w:jc w:val="left"/>
        <w:rPr>
          <w:i/>
          <w:sz w:val="24"/>
        </w:rPr>
      </w:pPr>
      <w:r>
        <w:rPr>
          <w:i/>
          <w:sz w:val="24"/>
        </w:rPr>
        <w:t>Haõy ñoaïn taát caû khoå, </w:t>
      </w:r>
      <w:r>
        <w:rPr>
          <w:i/>
          <w:sz w:val="24"/>
        </w:rPr>
        <w:t>Sieâu vieät heát thaûy sanh; Tueä nhaõn quaùn Thaùnh </w:t>
      </w:r>
      <w:r>
        <w:rPr>
          <w:i/>
          <w:spacing w:val="-4"/>
          <w:sz w:val="24"/>
        </w:rPr>
        <w:t>ñeá, </w:t>
      </w:r>
      <w:r>
        <w:rPr>
          <w:i/>
          <w:sz w:val="24"/>
        </w:rPr>
        <w:t>Nhöõng gì Maâu-ni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noùi:</w:t>
      </w:r>
    </w:p>
    <w:p>
      <w:pPr>
        <w:spacing w:before="0"/>
        <w:ind w:left="3139" w:right="3157" w:firstLine="0"/>
        <w:jc w:val="left"/>
        <w:rPr>
          <w:i/>
          <w:sz w:val="24"/>
        </w:rPr>
      </w:pPr>
      <w:r>
        <w:rPr>
          <w:i/>
          <w:sz w:val="24"/>
        </w:rPr>
        <w:t>Khoå khoå vaø khoå taäp, </w:t>
      </w:r>
      <w:r>
        <w:rPr>
          <w:i/>
          <w:sz w:val="24"/>
        </w:rPr>
        <w:t>Dieät taän lìa caùc khoå; Tu taäp taùm Thaùnh </w:t>
      </w:r>
      <w:r>
        <w:rPr>
          <w:i/>
          <w:spacing w:val="-3"/>
          <w:sz w:val="24"/>
        </w:rPr>
        <w:t>ñaïo, </w:t>
      </w:r>
      <w:r>
        <w:rPr>
          <w:i/>
          <w:sz w:val="24"/>
        </w:rPr>
        <w:t>An oån ñeán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Nieát-baøn.</w:t>
      </w:r>
    </w:p>
    <w:p>
      <w:pPr>
        <w:spacing w:before="0"/>
        <w:ind w:left="3139" w:right="2979" w:firstLine="0"/>
        <w:jc w:val="left"/>
        <w:rPr>
          <w:i/>
          <w:sz w:val="24"/>
        </w:rPr>
      </w:pPr>
      <w:r>
        <w:rPr>
          <w:i/>
          <w:sz w:val="24"/>
        </w:rPr>
        <w:t>Phaùp Ñaïi Sö bình </w:t>
      </w:r>
      <w:r>
        <w:rPr>
          <w:i/>
          <w:spacing w:val="-4"/>
          <w:sz w:val="24"/>
        </w:rPr>
        <w:t>ñaúng, </w:t>
      </w:r>
      <w:r>
        <w:rPr>
          <w:i/>
          <w:sz w:val="24"/>
        </w:rPr>
        <w:t>Toâi haâm moä phaùp naøy; Vì toâi bieát phaùp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naøy,</w:t>
      </w:r>
    </w:p>
    <w:p>
      <w:pPr>
        <w:spacing w:before="0"/>
        <w:ind w:left="3139" w:right="2800" w:firstLine="0"/>
        <w:jc w:val="left"/>
        <w:rPr>
          <w:i/>
          <w:sz w:val="24"/>
        </w:rPr>
      </w:pPr>
      <w:r>
        <w:rPr>
          <w:i/>
          <w:sz w:val="24"/>
        </w:rPr>
        <w:t>Khoâng thích thoï sanh nöõa. </w:t>
      </w:r>
      <w:r>
        <w:rPr>
          <w:i/>
          <w:sz w:val="24"/>
        </w:rPr>
        <w:t>Lìa taát caû buoàn vui,</w:t>
      </w:r>
    </w:p>
    <w:p>
      <w:pPr>
        <w:spacing w:line="305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Xaû boû moïi toái taêm;</w:t>
      </w:r>
    </w:p>
    <w:p>
      <w:pPr>
        <w:spacing w:before="0"/>
        <w:ind w:left="3139" w:right="3135" w:firstLine="0"/>
        <w:jc w:val="left"/>
        <w:rPr>
          <w:i/>
          <w:sz w:val="24"/>
        </w:rPr>
      </w:pPr>
      <w:r>
        <w:rPr>
          <w:i/>
          <w:sz w:val="24"/>
        </w:rPr>
        <w:t>Ñaõ taùc chöùng tòch dieät, </w:t>
      </w:r>
      <w:r>
        <w:rPr>
          <w:i/>
          <w:sz w:val="24"/>
        </w:rPr>
        <w:t>Phieàn naõo heát, an truï. Bieát roõ ngöôi, aùc ma, Haõy bieán khoûi nôi naøy.</w:t>
      </w:r>
    </w:p>
    <w:p>
      <w:pPr>
        <w:pStyle w:val="BodyText"/>
        <w:spacing w:line="235" w:lineRule="auto" w:before="55"/>
        <w:ind w:left="871" w:right="489" w:firstLine="566"/>
      </w:pPr>
      <w:r>
        <w:rPr/>
        <w:t>Baáy giôø Ma Ba-tuaàn töï nghó: ‘Tyø-kheo-ni Giaù-la ñaõ bieát roõ taâm ta.’ Trong loøng oâm lo laéng, lieàn bieán maát.</w:t>
      </w:r>
    </w:p>
    <w:p>
      <w:pPr>
        <w:spacing w:before="108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Microsoft JhengHei UI">
    <w:altName w:val="Microsoft JhengHei U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Malgun Gothic">
    <w:altName w:val="Malgun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99-Q45 Kinh 1205 GiÃ€ La.doc</dc:title>
  <dcterms:created xsi:type="dcterms:W3CDTF">2021-03-10T08:50:32Z</dcterms:created>
  <dcterms:modified xsi:type="dcterms:W3CDTF">2021-03-10T08:50:32Z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